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Pr="00E30236" w:rsidRDefault="00E30236" w:rsidP="00E30236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604"/>
        <w:ind w:right="836"/>
        <w:jc w:val="center"/>
        <w:rPr>
          <w:rFonts w:eastAsia="Calibri" w:cstheme="minorHAnsi"/>
          <w:color w:val="000000"/>
          <w:sz w:val="24"/>
          <w:szCs w:val="24"/>
          <w:lang w:eastAsia="it-IT"/>
        </w:rPr>
      </w:pPr>
      <w:r w:rsidRPr="00E30236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SCUOLA </w:t>
      </w:r>
      <w:r w:rsidR="00553CFE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SECONDARIA </w:t>
      </w:r>
      <w:proofErr w:type="spellStart"/>
      <w:r w:rsidR="00553CFE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proofErr w:type="spellEnd"/>
      <w:r w:rsidR="00553CFE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PRIMO GRADO</w:t>
      </w:r>
    </w:p>
    <w:p w:rsidR="00E30236" w:rsidRPr="00E30236" w:rsidRDefault="00E30236" w:rsidP="00E30236">
      <w:pPr>
        <w:spacing w:after="0"/>
        <w:ind w:right="43"/>
        <w:jc w:val="center"/>
        <w:rPr>
          <w:rFonts w:eastAsia="Times New Roman" w:cstheme="minorHAnsi"/>
          <w:b/>
          <w:color w:val="000000"/>
          <w:sz w:val="44"/>
          <w:lang w:eastAsia="it-IT"/>
        </w:rPr>
      </w:pPr>
      <w:r w:rsidRPr="00E30236">
        <w:rPr>
          <w:rFonts w:eastAsia="Calibri" w:cstheme="minorHAnsi"/>
          <w:b/>
          <w:noProof/>
          <w:color w:val="000000"/>
          <w:lang w:eastAsia="it-IT"/>
        </w:rPr>
        <w:drawing>
          <wp:inline distT="0" distB="0" distL="0" distR="0">
            <wp:extent cx="6953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I.C. 4 De </w:t>
      </w:r>
      <w:proofErr w:type="spellStart"/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Lauzieres</w:t>
      </w:r>
      <w:proofErr w:type="spellEnd"/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Ambito 0021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Via Salute, 45 - 80055 Portici (Napoli)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C.F. 80020500635 – C.M. NAIC8CC008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Tel. 081 7753281- Fax. 081 7758494</w:t>
      </w:r>
    </w:p>
    <w:p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VERIFICA FINALE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P.E.I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……</w:t>
      </w:r>
      <w:r w:rsidR="00873FBE">
        <w:rPr>
          <w:rFonts w:eastAsia="Tahoma" w:cstheme="minorHAnsi"/>
          <w:b/>
          <w:color w:val="000000"/>
          <w:sz w:val="36"/>
          <w:szCs w:val="36"/>
          <w:lang w:eastAsia="it-IT"/>
        </w:rPr>
        <w:t>…</w:t>
      </w:r>
      <w:proofErr w:type="spellEnd"/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E</w:t>
      </w:r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PREVISIONALE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……………</w:t>
      </w:r>
    </w:p>
    <w:p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8D2AF0" w:rsidRP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  <w:r>
        <w:rPr>
          <w:rFonts w:eastAsia="Tahoma" w:cstheme="minorHAnsi"/>
          <w:b/>
          <w:color w:val="000000"/>
          <w:sz w:val="24"/>
          <w:lang w:eastAsia="it-IT"/>
        </w:rPr>
        <w:t>1</w:t>
      </w:r>
      <w:r w:rsidR="008D2AF0" w:rsidRPr="008D2AF0">
        <w:rPr>
          <w:rFonts w:eastAsia="Tahoma" w:cstheme="minorHAnsi"/>
          <w:b/>
          <w:color w:val="000000"/>
          <w:sz w:val="24"/>
          <w:lang w:eastAsia="it-IT"/>
        </w:rPr>
        <w:t xml:space="preserve">. </w:t>
      </w:r>
      <w:r w:rsidR="008D2AF0" w:rsidRPr="002F2EEA">
        <w:rPr>
          <w:rFonts w:eastAsia="Tahoma" w:cstheme="minorHAnsi"/>
          <w:b/>
          <w:color w:val="000000"/>
          <w:sz w:val="24"/>
          <w:szCs w:val="24"/>
          <w:lang w:eastAsia="it-IT"/>
        </w:rPr>
        <w:t xml:space="preserve">Verifica finale/Proposte per le risorse professionali e i servizi di supporto necessari  </w:t>
      </w:r>
    </w:p>
    <w:p w:rsidR="008D2AF0" w:rsidRPr="002F2EEA" w:rsidRDefault="00AB4CE8" w:rsidP="008D2AF0">
      <w:pPr>
        <w:spacing w:after="166"/>
        <w:ind w:left="49"/>
        <w:rPr>
          <w:rFonts w:eastAsia="Calibri" w:cstheme="minorHAnsi"/>
          <w:color w:val="000000"/>
          <w:sz w:val="24"/>
          <w:szCs w:val="24"/>
          <w:lang w:eastAsia="it-IT"/>
        </w:rPr>
      </w:pPr>
      <w:r>
        <w:rPr>
          <w:rFonts w:eastAsia="Calibri" w:cstheme="minorHAnsi"/>
          <w:noProof/>
          <w:color w:val="000000"/>
          <w:sz w:val="24"/>
          <w:szCs w:val="24"/>
          <w:lang w:eastAsia="it-IT"/>
        </w:rPr>
      </w:r>
      <w:r>
        <w:rPr>
          <w:rFonts w:eastAsia="Calibri" w:cstheme="minorHAnsi"/>
          <w:noProof/>
          <w:color w:val="000000"/>
          <w:sz w:val="24"/>
          <w:szCs w:val="24"/>
          <w:lang w:eastAsia="it-IT"/>
        </w:rPr>
        <w:pict>
          <v:group id="Group 23989" o:spid="_x0000_s1026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">
            <v:shape id="Shape 27408" o:spid="_x0000_s1027" style="position:absolute;width:67464;height:91;visibility:visible;mso-wrap-style:square;v-text-anchor:top" coordsize="67464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gGsQA&#10;AADeAAAADwAAAGRycy9kb3ducmV2LnhtbERPz2vCMBS+D/wfwhN2GTO1jE2rUbSb4NVuiMdH82yK&#10;zUtpstr515uDsOPH93u5Hmwjeup87VjBdJKAIC6drrlS8PO9e52B8AFZY+OYFPyRh/Vq9LTETLsr&#10;H6gvQiViCPsMFZgQ2kxKXxqy6CeuJY7c2XUWQ4RdJXWH1xhuG5kmybu0WHNsMNhSbqi8FL9WQdHM&#10;N9vZ16lP67wwL7vj5/Gc35R6Hg+bBYhAQ/gXP9x7rSD9eEvi3ngnX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4BrEAAAA3gAAAA8AAAAAAAAAAAAAAAAAmAIAAGRycy9k&#10;b3ducmV2LnhtbFBLBQYAAAAABAAEAPUAAACJAwAAAAA=&#10;" adj="0,,0" path="m,l6746494,r,9144l,9144,,e" fillcolor="black" stroked="f" strokeweight="0">
              <v:stroke miterlimit="83231f" joinstyle="miter"/>
              <v:formulas/>
              <v:path arrowok="t" o:connecttype="segments" textboxrect="0,0,6746494,9144"/>
            </v:shape>
            <w10:wrap type="none"/>
            <w10:anchorlock/>
          </v:group>
        </w:pict>
      </w:r>
    </w:p>
    <w:tbl>
      <w:tblPr>
        <w:tblStyle w:val="TableGrid"/>
        <w:tblW w:w="10068" w:type="dxa"/>
        <w:tblInd w:w="294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2837"/>
        <w:gridCol w:w="7231"/>
      </w:tblGrid>
      <w:tr w:rsidR="008D2AF0" w:rsidRPr="002F2EEA" w:rsidTr="00EB1E54">
        <w:trPr>
          <w:trHeight w:val="176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139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Verifica finale del PEI. </w:t>
            </w:r>
          </w:p>
          <w:p w:rsidR="008D2AF0" w:rsidRPr="002F2EE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Valutazione globale dei risultati raggiunti (con rifer</w:t>
            </w:r>
            <w:bookmarkStart w:id="0" w:name="_GoBack"/>
            <w:bookmarkEnd w:id="0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imento agli elementi di verifica</w:t>
            </w:r>
            <w:r w:rsidR="000704A8"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delle varie Sezioni del PEI)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159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158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:rsidR="000704A8" w:rsidRDefault="000704A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:rsidR="002F2EEA" w:rsidRPr="00A26AB3" w:rsidRDefault="002F2EEA" w:rsidP="002F2EEA">
      <w:pPr>
        <w:tabs>
          <w:tab w:val="center" w:pos="780"/>
          <w:tab w:val="center" w:pos="2135"/>
          <w:tab w:val="center" w:pos="2843"/>
          <w:tab w:val="center" w:pos="4485"/>
        </w:tabs>
        <w:spacing w:after="4"/>
      </w:pPr>
      <w:r w:rsidRPr="00A26AB3">
        <w:rPr>
          <w:rFonts w:ascii="Tahoma" w:eastAsia="Tahoma" w:hAnsi="Tahoma" w:cs="Tahoma"/>
          <w:b/>
          <w:sz w:val="20"/>
        </w:rPr>
        <w:t xml:space="preserve">Revisione   </w:t>
      </w:r>
      <w:r w:rsidRPr="00A26AB3">
        <w:rPr>
          <w:rFonts w:ascii="Tahoma" w:eastAsia="Tahoma" w:hAnsi="Tahoma" w:cs="Tahoma"/>
          <w:b/>
          <w:sz w:val="20"/>
        </w:rPr>
        <w:tab/>
      </w:r>
      <w:r w:rsidRPr="00A26AB3">
        <w:rPr>
          <w:rFonts w:ascii="Tahoma" w:eastAsia="Tahoma" w:hAnsi="Tahoma" w:cs="Tahoma"/>
          <w:b/>
          <w:sz w:val="20"/>
        </w:rPr>
        <w:tab/>
      </w:r>
      <w:r w:rsidRPr="00A26AB3">
        <w:rPr>
          <w:rFonts w:ascii="Tahoma" w:eastAsia="Tahoma" w:hAnsi="Tahoma" w:cs="Tahoma"/>
          <w:b/>
          <w:sz w:val="20"/>
        </w:rPr>
        <w:tab/>
      </w:r>
    </w:p>
    <w:tbl>
      <w:tblPr>
        <w:tblStyle w:val="TableGrid"/>
        <w:tblW w:w="10209" w:type="dxa"/>
        <w:tblInd w:w="294" w:type="dxa"/>
        <w:tblCellMar>
          <w:top w:w="47" w:type="dxa"/>
          <w:left w:w="144" w:type="dxa"/>
          <w:right w:w="115" w:type="dxa"/>
        </w:tblCellMar>
        <w:tblLook w:val="04A0"/>
      </w:tblPr>
      <w:tblGrid>
        <w:gridCol w:w="2235"/>
        <w:gridCol w:w="7974"/>
      </w:tblGrid>
      <w:tr w:rsidR="002F2EEA" w:rsidRPr="00A26AB3" w:rsidTr="008C021F">
        <w:trPr>
          <w:trHeight w:val="12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E" w:rsidRDefault="00553CFE" w:rsidP="00553CFE">
            <w:pPr>
              <w:spacing w:line="257" w:lineRule="auto"/>
              <w:ind w:left="11"/>
            </w:pPr>
            <w:r>
              <w:rPr>
                <w:rFonts w:ascii="Tahoma" w:eastAsia="Tahoma" w:hAnsi="Tahoma" w:cs="Tahoma"/>
                <w:sz w:val="18"/>
              </w:rPr>
              <w:t xml:space="preserve">Con verifica dei risultati didattici conseguiti e valutazione sull'efficacia di interventi, strategie e strumenti riferiti anche all'ambiente di apprendimento. </w:t>
            </w:r>
          </w:p>
          <w:p w:rsidR="002F2EEA" w:rsidRPr="00A26AB3" w:rsidRDefault="00553CFE" w:rsidP="00553CFE">
            <w:r>
              <w:rPr>
                <w:rFonts w:ascii="Tahoma" w:eastAsia="Tahoma" w:hAnsi="Tahoma" w:cs="Tahoma"/>
                <w:sz w:val="17"/>
              </w:rPr>
              <w:t>NB: la valutazione finale degli apprendimenti è di competenza di tutto il Consiglio di classe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EA" w:rsidRPr="00A26AB3" w:rsidRDefault="002F2EEA" w:rsidP="008C021F">
            <w:pPr>
              <w:spacing w:after="159"/>
              <w:ind w:left="250"/>
            </w:pPr>
          </w:p>
          <w:p w:rsidR="002F2EEA" w:rsidRPr="00A26AB3" w:rsidRDefault="002F2EEA" w:rsidP="008C021F">
            <w:pPr>
              <w:spacing w:after="158"/>
              <w:ind w:left="250"/>
            </w:pPr>
          </w:p>
          <w:p w:rsidR="002F2EEA" w:rsidRPr="00A26AB3" w:rsidRDefault="002F2EEA" w:rsidP="008C021F">
            <w:pPr>
              <w:ind w:left="250"/>
            </w:pPr>
          </w:p>
        </w:tc>
      </w:tr>
    </w:tbl>
    <w:p w:rsid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:rsidR="00873FBE" w:rsidRDefault="00873FBE" w:rsidP="00873FBE">
      <w:pPr>
        <w:ind w:left="17"/>
        <w:rPr>
          <w:rFonts w:eastAsia="Calibri" w:cstheme="minorHAnsi"/>
          <w:i/>
          <w:color w:val="000000"/>
          <w:sz w:val="24"/>
          <w:szCs w:val="24"/>
        </w:rPr>
      </w:pPr>
    </w:p>
    <w:p w:rsidR="00873FBE" w:rsidRDefault="00873FBE" w:rsidP="00553CFE">
      <w:pPr>
        <w:rPr>
          <w:rFonts w:eastAsia="Calibri" w:cstheme="minorHAnsi"/>
          <w:i/>
          <w:color w:val="000000"/>
          <w:sz w:val="24"/>
          <w:szCs w:val="24"/>
        </w:rPr>
      </w:pPr>
    </w:p>
    <w:p w:rsidR="002F2EEA" w:rsidRPr="00873FBE" w:rsidRDefault="00873FBE" w:rsidP="00873FBE">
      <w:pPr>
        <w:ind w:left="17"/>
        <w:rPr>
          <w:rFonts w:eastAsia="Calibri" w:cstheme="minorHAnsi"/>
          <w:color w:val="000000"/>
          <w:sz w:val="24"/>
          <w:szCs w:val="24"/>
        </w:rPr>
      </w:pPr>
      <w:r w:rsidRPr="002F2EEA">
        <w:rPr>
          <w:rFonts w:eastAsia="Calibri" w:cstheme="minorHAnsi"/>
          <w:i/>
          <w:color w:val="000000"/>
          <w:sz w:val="24"/>
          <w:szCs w:val="24"/>
        </w:rPr>
        <w:t>Per le esigenze di tipo sanitario si rimanda alla relativa documentazione presente nel Fascicolo del/della bambino/a</w:t>
      </w:r>
      <w:r>
        <w:rPr>
          <w:rFonts w:eastAsia="Calibri" w:cstheme="minorHAnsi"/>
          <w:i/>
          <w:color w:val="000000"/>
          <w:sz w:val="24"/>
          <w:szCs w:val="24"/>
        </w:rPr>
        <w:t>.</w:t>
      </w:r>
    </w:p>
    <w:p w:rsidR="00873FBE" w:rsidRDefault="00873FBE" w:rsidP="00873FBE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tbl>
      <w:tblPr>
        <w:tblStyle w:val="TableGrid"/>
        <w:tblW w:w="10206" w:type="dxa"/>
        <w:tblInd w:w="238" w:type="dxa"/>
        <w:tblCellMar>
          <w:top w:w="52" w:type="dxa"/>
          <w:left w:w="96" w:type="dxa"/>
          <w:right w:w="166" w:type="dxa"/>
        </w:tblCellMar>
        <w:tblLook w:val="04A0"/>
      </w:tblPr>
      <w:tblGrid>
        <w:gridCol w:w="2126"/>
        <w:gridCol w:w="8080"/>
      </w:tblGrid>
      <w:tr w:rsidR="008D2AF0" w:rsidRPr="008D2AF0" w:rsidTr="00873FBE">
        <w:trPr>
          <w:trHeight w:val="960"/>
        </w:trPr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ind w:right="367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Arredi speciali, Ausili didattici, informatici, ecc.)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ind w:left="1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Specificare la tipologia e le modalità di utilizzo  </w:t>
            </w: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tbl>
      <w:tblPr>
        <w:tblStyle w:val="TableGrid"/>
        <w:tblW w:w="10099" w:type="dxa"/>
        <w:tblInd w:w="277" w:type="dxa"/>
        <w:tblCellMar>
          <w:top w:w="47" w:type="dxa"/>
          <w:left w:w="108" w:type="dxa"/>
          <w:right w:w="53" w:type="dxa"/>
        </w:tblCellMar>
        <w:tblLook w:val="04A0"/>
      </w:tblPr>
      <w:tblGrid>
        <w:gridCol w:w="2122"/>
        <w:gridCol w:w="7977"/>
      </w:tblGrid>
      <w:tr w:rsidR="008D2AF0" w:rsidRPr="008D2AF0" w:rsidTr="00EB1E54">
        <w:trPr>
          <w:trHeight w:val="21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3" w:line="258" w:lineRule="auto"/>
              <w:ind w:left="2" w:right="34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Proposta del numero di ore di sostegno per l'anno </w:t>
            </w:r>
          </w:p>
          <w:p w:rsidR="008D2AF0" w:rsidRPr="002F2EEA" w:rsidRDefault="008D2AF0" w:rsidP="008D2AF0">
            <w:pPr>
              <w:spacing w:after="1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successivo</w:t>
            </w:r>
          </w:p>
          <w:p w:rsidR="008D2AF0" w:rsidRPr="002F2EEA" w:rsidRDefault="008D2AF0" w:rsidP="008D2AF0">
            <w:pPr>
              <w:spacing w:after="158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spacing w:line="295" w:lineRule="auto"/>
              <w:ind w:right="5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dall'organizzazione delle attività di sostegno didattico e dalle osservazioni sistematiche svolte, oltre che dei risultati raggiunti, nonché di eventuali difficoltà emerse durante l'anno,  si propone il seguente fabbisogno di ore di sostegno.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119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Ore di sostegno richieste per l'a. s. successivo ___________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con la seguente motivazione:………………………………………………………………………. </w:t>
            </w:r>
          </w:p>
        </w:tc>
      </w:tr>
      <w:tr w:rsidR="008D2AF0" w:rsidRPr="008D2AF0" w:rsidTr="00EB1E54">
        <w:trPr>
          <w:trHeight w:val="38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spacing w:after="121" w:line="257" w:lineRule="auto"/>
              <w:ind w:left="2" w:right="8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Proposta delle risorse da destinare agli interventi di assistenza igienica e di base </w:t>
            </w:r>
          </w:p>
          <w:p w:rsidR="008D2AF0" w:rsidRPr="002F2EEA" w:rsidRDefault="008D2AF0" w:rsidP="008D2AF0">
            <w:pPr>
              <w:spacing w:after="56" w:line="255" w:lineRule="auto"/>
              <w:ind w:left="2" w:right="10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e delle risorse professionali da destinare all'assistenza, all'autonomia e/o alla comunicazione, per l'anno successivo*</w:t>
            </w:r>
          </w:p>
          <w:p w:rsidR="008D2AF0" w:rsidRPr="002F2EEA" w:rsidRDefault="008D2AF0" w:rsidP="008D2AF0">
            <w:pPr>
              <w:spacing w:after="222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25"/>
              <w:ind w:left="2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* (Art. 7,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lettera</w:t>
            </w:r>
            <w:proofErr w:type="spellEnd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 d)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D.Lgs</w:t>
            </w:r>
            <w:proofErr w:type="spellEnd"/>
          </w:p>
          <w:p w:rsidR="008D2AF0" w:rsidRPr="002F2EEA" w:rsidRDefault="008D2AF0" w:rsidP="008D2AF0">
            <w:pPr>
              <w:tabs>
                <w:tab w:val="center" w:pos="1034"/>
              </w:tabs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ab/>
              <w:t>66/2017)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79" w:line="258" w:lineRule="auto"/>
              <w:ind w:right="5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dalle osservazioni descritte e dei risultati raggiunti, nonché di eventuali difficoltà emerse durante l'anno: </w:t>
            </w:r>
          </w:p>
          <w:p w:rsidR="008D2AF0" w:rsidRPr="002F2EEA" w:rsidRDefault="008D2AF0" w:rsidP="008D2AF0">
            <w:pPr>
              <w:numPr>
                <w:ilvl w:val="0"/>
                <w:numId w:val="1"/>
              </w:numPr>
              <w:spacing w:after="77" w:line="258" w:lineRule="auto"/>
              <w:ind w:right="5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si indica il fabbisogno di risorse da destinare agli interventi di assistenza igienica e di base, nel modo seguente……………………………………………………………………………………………. </w:t>
            </w:r>
          </w:p>
          <w:p w:rsidR="008D2AF0" w:rsidRPr="002F2EEA" w:rsidRDefault="008D2AF0" w:rsidP="008D2AF0">
            <w:pPr>
              <w:numPr>
                <w:ilvl w:val="0"/>
                <w:numId w:val="1"/>
              </w:numPr>
              <w:spacing w:after="83" w:line="253" w:lineRule="auto"/>
              <w:ind w:right="5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si indica, come segue, il fabbisogno di risorse professionali da destinare all'assistenza, all'autonomia e/o alla comunicazione - nell’ambito di quanto previsto dal Decreto Interministeriale 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  <w:shd w:val="clear" w:color="auto" w:fill="FFFF00"/>
              </w:rPr>
              <w:t xml:space="preserve"> XXX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/2020 e dall’Accordo di cui all’art. 3, comma 5bis del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D.Lgs</w:t>
            </w:r>
            <w:proofErr w:type="spell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66/2017, sancito in  sede di Conferenza Unificata il 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  <w:shd w:val="clear" w:color="auto" w:fill="FFFF00"/>
              </w:rPr>
              <w:t>XXX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- per l'a. s. successivo:  </w:t>
            </w:r>
          </w:p>
          <w:p w:rsidR="008D2AF0" w:rsidRPr="002F2EEA" w:rsidRDefault="008D2AF0" w:rsidP="008D2AF0">
            <w:pPr>
              <w:spacing w:line="344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tipologia di assistenza / figura professionale ________________________________________  per N. ore_________________(1). 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8D2AF0" w:rsidTr="00EB1E54">
        <w:trPr>
          <w:trHeight w:val="13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ind w:left="2" w:righ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Eventuali esigenze correlate al trasporto del bambino o della bambina da e verso la scuola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8D2AF0" w:rsidTr="00EB1E54">
        <w:trPr>
          <w:trHeight w:val="9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Indicazioni per il PEI dell'anno successivo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BE" w:rsidRDefault="008D2AF0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Suggerimenti, proposte, strategie che hanno particolarmente funzionato e che potrebbero essere riproposte; </w:t>
            </w:r>
            <w:r w:rsidR="00873FBE">
              <w:rPr>
                <w:rFonts w:eastAsia="Tahoma" w:cstheme="minorHAnsi"/>
                <w:color w:val="000000"/>
                <w:sz w:val="24"/>
                <w:szCs w:val="24"/>
              </w:rPr>
              <w:t>criticità emerse da correggere</w:t>
            </w:r>
          </w:p>
          <w:p w:rsidR="00873FBE" w:rsidRDefault="00873FBE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73FBE" w:rsidRDefault="00873FBE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73FBE">
            <w:pPr>
              <w:spacing w:after="120" w:line="258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8D2AF0" w:rsidRPr="002F2EEA" w:rsidRDefault="008D2AF0" w:rsidP="008D2AF0">
      <w:pPr>
        <w:spacing w:after="269" w:line="225" w:lineRule="auto"/>
        <w:ind w:left="6" w:hanging="10"/>
        <w:rPr>
          <w:rFonts w:eastAsia="Calibri" w:cstheme="minorHAnsi"/>
          <w:color w:val="000000"/>
          <w:sz w:val="20"/>
          <w:szCs w:val="20"/>
          <w:lang w:eastAsia="it-IT"/>
        </w:rPr>
      </w:pPr>
      <w:r w:rsidRPr="002F2EEA">
        <w:rPr>
          <w:rFonts w:eastAsia="Tahoma" w:cstheme="minorHAnsi"/>
          <w:color w:val="000000"/>
          <w:sz w:val="20"/>
          <w:szCs w:val="20"/>
          <w:lang w:eastAsia="it-IT"/>
        </w:rPr>
        <w:lastRenderedPageBreak/>
        <w:t>(1)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  <w:r w:rsidRPr="008D2AF0">
        <w:rPr>
          <w:rFonts w:eastAsia="Calibri" w:cstheme="minorHAnsi"/>
          <w:color w:val="FF0000"/>
          <w:lang w:eastAsia="it-IT"/>
        </w:rPr>
        <w:tab/>
      </w:r>
    </w:p>
    <w:p w:rsidR="008D2AF0" w:rsidRPr="008D2AF0" w:rsidRDefault="008D2AF0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  <w:r w:rsidRPr="008D2AF0">
        <w:rPr>
          <w:rFonts w:eastAsia="Tahoma" w:cstheme="minorHAnsi"/>
          <w:b/>
          <w:color w:val="000000"/>
          <w:sz w:val="24"/>
          <w:lang w:eastAsia="it-IT"/>
        </w:rPr>
        <w:t xml:space="preserve">2. PEI Provvisorio per l'a. s. successivo  </w:t>
      </w:r>
    </w:p>
    <w:p w:rsidR="008D2AF0" w:rsidRPr="008D2AF0" w:rsidRDefault="008D2AF0" w:rsidP="008D2AF0">
      <w:pPr>
        <w:spacing w:after="0"/>
        <w:ind w:left="73" w:hanging="10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b/>
          <w:color w:val="000000"/>
          <w:sz w:val="16"/>
          <w:lang w:eastAsia="it-IT"/>
        </w:rPr>
        <w:t xml:space="preserve">[da compilare a seguito del primo accertamento della condizione di disabilità in età evolutiva ai fini dell’inclusione scolastica] </w:t>
      </w:r>
    </w:p>
    <w:p w:rsidR="008D2AF0" w:rsidRPr="008D2AF0" w:rsidRDefault="00AB4CE8" w:rsidP="008D2AF0">
      <w:pPr>
        <w:spacing w:after="166"/>
        <w:ind w:left="49"/>
        <w:rPr>
          <w:rFonts w:eastAsia="Calibri" w:cstheme="minorHAnsi"/>
          <w:color w:val="000000"/>
          <w:lang w:eastAsia="it-IT"/>
        </w:rPr>
      </w:pPr>
      <w:r>
        <w:rPr>
          <w:rFonts w:eastAsia="Calibri" w:cstheme="minorHAnsi"/>
          <w:noProof/>
          <w:color w:val="000000"/>
          <w:lang w:eastAsia="it-IT"/>
        </w:rPr>
      </w:r>
      <w:r>
        <w:rPr>
          <w:rFonts w:eastAsia="Calibri" w:cstheme="minorHAnsi"/>
          <w:noProof/>
          <w:color w:val="000000"/>
          <w:lang w:eastAsia="it-IT"/>
        </w:rPr>
        <w:pict>
          <v:group id="Group 25489" o:spid="_x0000_s1028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">
            <v:shape id="Shape 27410" o:spid="_x0000_s1029" style="position:absolute;width:67464;height:91;visibility:visible;mso-wrap-style:square;v-text-anchor:top" coordsize="67464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6wcYA&#10;AADeAAAADwAAAGRycy9kb3ducmV2LnhtbESPzWrCQBSF94LvMNxCN0UnBmk1OopGhW6bFnF5yVwz&#10;oZk7ITONsU/fWRRcHs4f33o72Eb01PnasYLZNAFBXDpdc6Xg6/M0WYDwAVlj45gU3MnDdjMerTHT&#10;7sYf1BehEnGEfYYKTAhtJqUvDVn0U9cSR+/qOoshyq6SusNbHLeNTJPkVVqsOT4YbCk3VH4XP1ZB&#10;0Sx3+8Xx0qd1XpiX0/lwvua/Sj0/DbsViEBDeIT/2+9aQfo2n0WAiBNR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B6wcYAAADeAAAADwAAAAAAAAAAAAAAAACYAgAAZHJz&#10;L2Rvd25yZXYueG1sUEsFBgAAAAAEAAQA9QAAAIsDAAAAAA==&#10;" adj="0,,0" path="m,l6746494,r,9144l,9144,,e" fillcolor="black" stroked="f" strokeweight="0">
              <v:stroke miterlimit="83231f" joinstyle="miter"/>
              <v:formulas/>
              <v:path arrowok="t" o:connecttype="segments" textboxrect="0,0,6746494,9144"/>
            </v:shape>
            <w10:wrap type="none"/>
            <w10:anchorlock/>
          </v:group>
        </w:pict>
      </w:r>
    </w:p>
    <w:tbl>
      <w:tblPr>
        <w:tblStyle w:val="TableGrid"/>
        <w:tblW w:w="10034" w:type="dxa"/>
        <w:tblInd w:w="311" w:type="dxa"/>
        <w:tblCellMar>
          <w:top w:w="35" w:type="dxa"/>
          <w:left w:w="108" w:type="dxa"/>
          <w:bottom w:w="142" w:type="dxa"/>
          <w:right w:w="46" w:type="dxa"/>
        </w:tblCellMar>
        <w:tblLook w:val="04A0"/>
      </w:tblPr>
      <w:tblGrid>
        <w:gridCol w:w="2110"/>
        <w:gridCol w:w="2127"/>
        <w:gridCol w:w="994"/>
        <w:gridCol w:w="992"/>
        <w:gridCol w:w="1135"/>
        <w:gridCol w:w="1133"/>
        <w:gridCol w:w="1543"/>
      </w:tblGrid>
      <w:tr w:rsidR="008D2AF0" w:rsidRPr="008D2AF0" w:rsidTr="00EB1E54">
        <w:trPr>
          <w:trHeight w:val="1673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spacing w:after="161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58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58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20" w:line="260" w:lineRule="auto"/>
              <w:ind w:right="1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Proposta del numero di ore di sostegno alla classe per l'anno successivo</w:t>
            </w:r>
            <w:r w:rsidRPr="008D2AF0">
              <w:rPr>
                <w:rFonts w:eastAsia="Tahoma" w:cstheme="minorHAnsi"/>
                <w:color w:val="000000"/>
                <w:sz w:val="10"/>
              </w:rPr>
              <w:t>*</w:t>
            </w:r>
          </w:p>
          <w:p w:rsidR="008D2AF0" w:rsidRPr="008D2AF0" w:rsidRDefault="008D2AF0" w:rsidP="008D2AF0">
            <w:pPr>
              <w:spacing w:after="6"/>
              <w:rPr>
                <w:rFonts w:eastAsia="Calibri" w:cstheme="minorHAnsi"/>
                <w:color w:val="000000"/>
                <w:lang w:val="en-US"/>
              </w:rPr>
            </w:pPr>
            <w:r w:rsidRPr="008D2AF0">
              <w:rPr>
                <w:rFonts w:eastAsia="Tahoma" w:cstheme="minorHAnsi"/>
                <w:color w:val="000000"/>
                <w:sz w:val="10"/>
                <w:lang w:val="en-US"/>
              </w:rPr>
              <w:t>*</w:t>
            </w:r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 xml:space="preserve"> (Art. 7, </w:t>
            </w:r>
            <w:proofErr w:type="spellStart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>lettera</w:t>
            </w:r>
            <w:proofErr w:type="spellEnd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 xml:space="preserve"> d) </w:t>
            </w:r>
            <w:proofErr w:type="spellStart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>D.Lgs</w:t>
            </w:r>
            <w:proofErr w:type="spellEnd"/>
          </w:p>
          <w:p w:rsidR="008D2AF0" w:rsidRPr="008D2AF0" w:rsidRDefault="008D2AF0" w:rsidP="008D2AF0">
            <w:pPr>
              <w:tabs>
                <w:tab w:val="center" w:pos="1032"/>
              </w:tabs>
              <w:rPr>
                <w:rFonts w:eastAsia="Calibri" w:cstheme="minorHAnsi"/>
                <w:color w:val="000000"/>
                <w:lang w:val="en-US"/>
              </w:rPr>
            </w:pPr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ab/>
              <w:t xml:space="preserve">66/2017)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1" w:line="258" w:lineRule="auto"/>
              <w:ind w:right="60"/>
              <w:jc w:val="both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Si individuano le principali dimensioni interessate [Sezione 4 del PEI], con la previsione degli interventi educativi da attuare ed il relativo fabbisogno di risorse professionali per il </w:t>
            </w:r>
          </w:p>
          <w:p w:rsidR="008D2AF0" w:rsidRPr="008D2AF0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sostegno e l’assistenza …………………………………………………………………………… </w:t>
            </w:r>
          </w:p>
          <w:p w:rsidR="008D2AF0" w:rsidRDefault="008D2AF0" w:rsidP="008D2AF0">
            <w:pPr>
              <w:ind w:left="2"/>
              <w:rPr>
                <w:rFonts w:eastAsia="Tahoma" w:cstheme="minorHAnsi"/>
                <w:color w:val="000000"/>
                <w:sz w:val="2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………………………………………………………………………………………………………………………… </w:t>
            </w:r>
          </w:p>
          <w:p w:rsidR="002F2EEA" w:rsidRDefault="002F2EEA" w:rsidP="008D2AF0">
            <w:pPr>
              <w:ind w:left="2"/>
              <w:rPr>
                <w:rFonts w:eastAsia="Tahoma" w:cstheme="minorHAnsi"/>
                <w:color w:val="000000"/>
                <w:sz w:val="20"/>
              </w:rPr>
            </w:pPr>
          </w:p>
          <w:p w:rsidR="002F2EEA" w:rsidRPr="008D2AF0" w:rsidRDefault="002F2EEA" w:rsidP="008D2AF0">
            <w:pPr>
              <w:ind w:left="2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2" w:right="2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Calibri" w:cstheme="minorHAnsi"/>
                <w:color w:val="000000"/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4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Assente </w:t>
            </w:r>
          </w:p>
          <w:p w:rsidR="008D2AF0" w:rsidRPr="008D2AF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7"/>
              <w:ind w:left="2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>Lieve</w:t>
            </w:r>
          </w:p>
          <w:p w:rsidR="008D2AF0" w:rsidRPr="008D2AF0" w:rsidRDefault="008D2AF0" w:rsidP="008D2AF0">
            <w:pPr>
              <w:ind w:right="63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8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Media </w:t>
            </w:r>
          </w:p>
          <w:p w:rsidR="008D2AF0" w:rsidRPr="008D2AF0" w:rsidRDefault="008D2AF0" w:rsidP="008D2AF0">
            <w:pPr>
              <w:ind w:right="67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Elevata </w:t>
            </w:r>
          </w:p>
          <w:p w:rsidR="008D2AF0" w:rsidRPr="008D2AF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6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Molto elevata </w:t>
            </w:r>
          </w:p>
          <w:p w:rsidR="008D2AF0" w:rsidRPr="008D2AF0" w:rsidRDefault="008D2AF0" w:rsidP="008D2AF0">
            <w:pPr>
              <w:ind w:right="62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</w:tr>
      <w:tr w:rsidR="008D2AF0" w:rsidRPr="008D2AF0" w:rsidTr="00EB1E54">
        <w:trPr>
          <w:trHeight w:val="1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AF0" w:rsidRPr="008D2AF0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Ore di sostegno richieste per l'a. s. successivo ___________ </w:t>
            </w:r>
          </w:p>
          <w:p w:rsidR="008D2AF0" w:rsidRPr="008D2AF0" w:rsidRDefault="008D2AF0" w:rsidP="008D2AF0">
            <w:pPr>
              <w:spacing w:after="117"/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con la seguente motivazione:………………………………………………………………………. </w:t>
            </w:r>
          </w:p>
          <w:p w:rsidR="008D2AF0" w:rsidRPr="008D2AF0" w:rsidRDefault="008D2AF0" w:rsidP="008D2AF0">
            <w:pPr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………………………………………………………………………………………………………………… </w:t>
            </w: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112"/>
        <w:ind w:left="6" w:right="484" w:hanging="10"/>
        <w:jc w:val="both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color w:val="000000"/>
          <w:sz w:val="20"/>
          <w:lang w:eastAsia="it-IT"/>
        </w:rPr>
        <w:t xml:space="preserve">La verifica finale e 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sono stati approvati dal GLO  in data ______________  come risulta da verbale dell’incontro </w:t>
      </w: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tbl>
      <w:tblPr>
        <w:tblStyle w:val="TableGrid"/>
        <w:tblW w:w="10209" w:type="dxa"/>
        <w:tblInd w:w="294" w:type="dxa"/>
        <w:tblCellMar>
          <w:top w:w="35" w:type="dxa"/>
          <w:left w:w="108" w:type="dxa"/>
          <w:right w:w="115" w:type="dxa"/>
        </w:tblCellMar>
        <w:tblLook w:val="04A0"/>
      </w:tblPr>
      <w:tblGrid>
        <w:gridCol w:w="3404"/>
        <w:gridCol w:w="2976"/>
        <w:gridCol w:w="3829"/>
      </w:tblGrid>
      <w:tr w:rsidR="008D2AF0" w:rsidRPr="008D2AF0" w:rsidTr="00EB1E54">
        <w:trPr>
          <w:trHeight w:val="5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Nome e Cognome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4"/>
              </w:rPr>
              <w:t>*specificare a quale titolo ciascun componente interviene al GLO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11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FIRMA </w:t>
            </w: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163"/>
        <w:ind w:left="78"/>
        <w:rPr>
          <w:rFonts w:eastAsia="Calibri" w:cstheme="minorHAnsi"/>
          <w:color w:val="000000"/>
          <w:lang w:eastAsia="it-IT"/>
        </w:rPr>
      </w:pPr>
    </w:p>
    <w:p w:rsidR="000078E3" w:rsidRPr="00873FBE" w:rsidRDefault="008D2AF0" w:rsidP="00873FBE">
      <w:pPr>
        <w:spacing w:after="0"/>
        <w:ind w:left="11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color w:val="000000"/>
          <w:sz w:val="20"/>
          <w:lang w:eastAsia="it-IT"/>
        </w:rPr>
        <w:t xml:space="preserve"> Portici, </w:t>
      </w:r>
    </w:p>
    <w:sectPr w:rsidR="000078E3" w:rsidRPr="00873FBE" w:rsidSect="00F75741">
      <w:footerReference w:type="even" r:id="rId8"/>
      <w:footerReference w:type="default" r:id="rId9"/>
      <w:footerReference w:type="first" r:id="rId10"/>
      <w:pgSz w:w="11906" w:h="16838"/>
      <w:pgMar w:top="538" w:right="515" w:bottom="1004" w:left="697" w:header="720" w:footer="3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41" w:rsidRDefault="000704A8">
      <w:pPr>
        <w:spacing w:after="0" w:line="240" w:lineRule="auto"/>
      </w:pPr>
      <w:r>
        <w:separator/>
      </w:r>
    </w:p>
  </w:endnote>
  <w:endnote w:type="continuationSeparator" w:id="1">
    <w:p w:rsidR="00F75741" w:rsidRDefault="000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AB4CE8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:rsidR="00AD6647" w:rsidRDefault="00553CFE">
    <w:pPr>
      <w:spacing w:after="0"/>
      <w:ind w:left="1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AB4CE8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553CFE">
      <w:rPr>
        <w:noProof/>
      </w:rPr>
      <w:t>3</w:t>
    </w:r>
    <w:r>
      <w:fldChar w:fldCharType="end"/>
    </w:r>
  </w:p>
  <w:p w:rsidR="00AD6647" w:rsidRDefault="00553CFE">
    <w:pPr>
      <w:spacing w:after="0"/>
      <w:ind w:left="1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AB4CE8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:rsidR="00AD6647" w:rsidRDefault="00553CFE">
    <w:pPr>
      <w:spacing w:after="0"/>
      <w:ind w:left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41" w:rsidRDefault="000704A8">
      <w:pPr>
        <w:spacing w:after="0" w:line="240" w:lineRule="auto"/>
      </w:pPr>
      <w:r>
        <w:separator/>
      </w:r>
    </w:p>
  </w:footnote>
  <w:footnote w:type="continuationSeparator" w:id="1">
    <w:p w:rsidR="00F75741" w:rsidRDefault="0007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0086"/>
    <w:multiLevelType w:val="hybridMultilevel"/>
    <w:tmpl w:val="81D65E76"/>
    <w:lvl w:ilvl="0" w:tplc="6FA450A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B0D8EE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2ED9AC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00ADE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D8FF08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D27806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65F28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C22F2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327448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68"/>
    <w:rsid w:val="000078E3"/>
    <w:rsid w:val="000704A8"/>
    <w:rsid w:val="00145E0D"/>
    <w:rsid w:val="00203068"/>
    <w:rsid w:val="002F2EEA"/>
    <w:rsid w:val="00553CFE"/>
    <w:rsid w:val="00873FBE"/>
    <w:rsid w:val="008D2AF0"/>
    <w:rsid w:val="00AB4CE8"/>
    <w:rsid w:val="00E30236"/>
    <w:rsid w:val="00F7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D2A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oes.oes@outlook.it</dc:creator>
  <cp:keywords/>
  <dc:description/>
  <cp:lastModifiedBy>lim</cp:lastModifiedBy>
  <cp:revision>6</cp:revision>
  <dcterms:created xsi:type="dcterms:W3CDTF">2020-10-17T11:48:00Z</dcterms:created>
  <dcterms:modified xsi:type="dcterms:W3CDTF">2021-03-03T11:12:00Z</dcterms:modified>
</cp:coreProperties>
</file>